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625F8685" w:rsidR="00501A16" w:rsidRDefault="00F71BC7">
      <w:pPr>
        <w:spacing w:after="200"/>
        <w:rPr>
          <w:rFonts w:ascii="Calibri" w:eastAsia="Calibri" w:hAnsi="Calibri" w:cs="Calibri"/>
          <w:sz w:val="28"/>
          <w:szCs w:val="28"/>
        </w:rPr>
      </w:pPr>
      <w:bookmarkStart w:id="0" w:name="_GoBack"/>
      <w:bookmarkEnd w:id="0"/>
      <w:r>
        <w:rPr>
          <w:rFonts w:ascii="Calibri" w:eastAsia="Calibri" w:hAnsi="Calibri" w:cs="Calibri"/>
          <w:sz w:val="28"/>
          <w:szCs w:val="28"/>
        </w:rPr>
        <w:t>Instructions for completing this updated module:</w:t>
      </w:r>
    </w:p>
    <w:p w14:paraId="00000003" w14:textId="77777777" w:rsidR="00501A16" w:rsidRDefault="00F71BC7">
      <w:pPr>
        <w:numPr>
          <w:ilvl w:val="0"/>
          <w:numId w:val="1"/>
        </w:numPr>
        <w:rPr>
          <w:rFonts w:ascii="Calibri" w:eastAsia="Calibri" w:hAnsi="Calibri" w:cs="Calibri"/>
          <w:sz w:val="28"/>
          <w:szCs w:val="28"/>
        </w:rPr>
      </w:pPr>
      <w:r>
        <w:rPr>
          <w:rFonts w:ascii="Calibri" w:eastAsia="Calibri" w:hAnsi="Calibri" w:cs="Calibri"/>
          <w:sz w:val="28"/>
          <w:szCs w:val="28"/>
        </w:rPr>
        <w:t xml:space="preserve">Go to website: </w:t>
      </w:r>
      <w:hyperlink r:id="rId5">
        <w:r>
          <w:rPr>
            <w:color w:val="1155CC"/>
            <w:u w:val="single"/>
          </w:rPr>
          <w:t>https://www.foodallergy.org/keeping-students-safe-and-included</w:t>
        </w:r>
      </w:hyperlink>
    </w:p>
    <w:p w14:paraId="00000004" w14:textId="77777777" w:rsidR="00501A16" w:rsidRDefault="00F71BC7">
      <w:pPr>
        <w:numPr>
          <w:ilvl w:val="0"/>
          <w:numId w:val="1"/>
        </w:numPr>
        <w:rPr>
          <w:rFonts w:ascii="Calibri" w:eastAsia="Calibri" w:hAnsi="Calibri" w:cs="Calibri"/>
          <w:sz w:val="28"/>
          <w:szCs w:val="28"/>
        </w:rPr>
      </w:pPr>
      <w:r>
        <w:rPr>
          <w:rFonts w:ascii="Calibri" w:eastAsia="Calibri" w:hAnsi="Calibri" w:cs="Calibri"/>
          <w:sz w:val="28"/>
          <w:szCs w:val="28"/>
        </w:rPr>
        <w:t>You will need to create a new ID and password (your old ones will NOT   work with this updated module). Click at the bottom, register now for the course. You will be directed to create a new account.</w:t>
      </w:r>
    </w:p>
    <w:p w14:paraId="00000005" w14:textId="77777777" w:rsidR="00501A16" w:rsidRDefault="00F71BC7">
      <w:pPr>
        <w:numPr>
          <w:ilvl w:val="0"/>
          <w:numId w:val="1"/>
        </w:numPr>
        <w:rPr>
          <w:rFonts w:ascii="Calibri" w:eastAsia="Calibri" w:hAnsi="Calibri" w:cs="Calibri"/>
          <w:sz w:val="28"/>
          <w:szCs w:val="28"/>
        </w:rPr>
      </w:pPr>
      <w:r>
        <w:rPr>
          <w:rFonts w:ascii="Calibri" w:eastAsia="Calibri" w:hAnsi="Calibri" w:cs="Calibri"/>
          <w:sz w:val="28"/>
          <w:szCs w:val="28"/>
        </w:rPr>
        <w:t xml:space="preserve">Create your ID and password using the instructions provided on the website. Keep this ID and password written down for future use. You may use your South Fayette email address, if you have one, or a private email account, when asked to provide an email address while registering for this account.  </w:t>
      </w:r>
    </w:p>
    <w:p w14:paraId="00000006" w14:textId="77777777" w:rsidR="00501A16" w:rsidRDefault="00F71BC7">
      <w:pPr>
        <w:numPr>
          <w:ilvl w:val="0"/>
          <w:numId w:val="1"/>
        </w:numPr>
        <w:rPr>
          <w:rFonts w:ascii="Calibri" w:eastAsia="Calibri" w:hAnsi="Calibri" w:cs="Calibri"/>
          <w:sz w:val="28"/>
          <w:szCs w:val="28"/>
        </w:rPr>
      </w:pPr>
      <w:r>
        <w:rPr>
          <w:rFonts w:ascii="Calibri" w:eastAsia="Calibri" w:hAnsi="Calibri" w:cs="Calibri"/>
          <w:sz w:val="28"/>
          <w:szCs w:val="28"/>
        </w:rPr>
        <w:t>Log in with your new ID and password.  Click on Browse Training: Search for the new module. Save A Life: Recognizing and Responding to Anaphylaxis (not the New York State specific one).</w:t>
      </w:r>
    </w:p>
    <w:p w14:paraId="00000007" w14:textId="77777777" w:rsidR="00501A16" w:rsidRDefault="00F71BC7">
      <w:pPr>
        <w:numPr>
          <w:ilvl w:val="0"/>
          <w:numId w:val="1"/>
        </w:numPr>
        <w:rPr>
          <w:rFonts w:ascii="Calibri" w:eastAsia="Calibri" w:hAnsi="Calibri" w:cs="Calibri"/>
          <w:sz w:val="28"/>
          <w:szCs w:val="28"/>
        </w:rPr>
      </w:pPr>
      <w:r>
        <w:rPr>
          <w:rFonts w:ascii="Calibri" w:eastAsia="Calibri" w:hAnsi="Calibri" w:cs="Calibri"/>
          <w:sz w:val="28"/>
          <w:szCs w:val="28"/>
        </w:rPr>
        <w:t xml:space="preserve">Complete the module. This module takes approximately ½ hour to complete. </w:t>
      </w:r>
    </w:p>
    <w:p w14:paraId="00000008" w14:textId="77777777" w:rsidR="00501A16" w:rsidRDefault="00F71BC7">
      <w:pPr>
        <w:numPr>
          <w:ilvl w:val="0"/>
          <w:numId w:val="1"/>
        </w:numPr>
        <w:rPr>
          <w:rFonts w:ascii="Calibri" w:eastAsia="Calibri" w:hAnsi="Calibri" w:cs="Calibri"/>
          <w:sz w:val="28"/>
          <w:szCs w:val="28"/>
        </w:rPr>
      </w:pPr>
      <w:r>
        <w:rPr>
          <w:rFonts w:ascii="Calibri" w:eastAsia="Calibri" w:hAnsi="Calibri" w:cs="Calibri"/>
          <w:sz w:val="28"/>
          <w:szCs w:val="28"/>
        </w:rPr>
        <w:t>Print out your certificate immediately and two make copies. Keep one copy for yourself and send one for Vicki Adams to keep in your personnel file and give one to your building nurse when you complete the demo.</w:t>
      </w:r>
    </w:p>
    <w:p w14:paraId="00000009" w14:textId="77777777" w:rsidR="00501A16" w:rsidRDefault="00F71BC7">
      <w:pPr>
        <w:numPr>
          <w:ilvl w:val="0"/>
          <w:numId w:val="1"/>
        </w:numPr>
        <w:spacing w:after="200"/>
        <w:rPr>
          <w:rFonts w:ascii="Calibri" w:eastAsia="Calibri" w:hAnsi="Calibri" w:cs="Calibri"/>
          <w:sz w:val="28"/>
          <w:szCs w:val="28"/>
        </w:rPr>
      </w:pPr>
      <w:r>
        <w:rPr>
          <w:rFonts w:ascii="Calibri" w:eastAsia="Calibri" w:hAnsi="Calibri" w:cs="Calibri"/>
          <w:sz w:val="28"/>
          <w:szCs w:val="28"/>
        </w:rPr>
        <w:t xml:space="preserve">Practice with the 3 different epinephrine trainers.  Complete a demonstration task with your building nurse during a team meeting or at a designated time. </w:t>
      </w:r>
    </w:p>
    <w:p w14:paraId="0000000A" w14:textId="77777777" w:rsidR="00501A16" w:rsidRDefault="00501A16"/>
    <w:sectPr w:rsidR="00501A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43D96"/>
    <w:multiLevelType w:val="multilevel"/>
    <w:tmpl w:val="B7D89320"/>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16"/>
    <w:rsid w:val="00286B1A"/>
    <w:rsid w:val="00501A16"/>
    <w:rsid w:val="0054725C"/>
    <w:rsid w:val="00F71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31D99-99B0-446E-9A3F-93E52210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oodallergy.org/keeping-students-safe-and-includ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 Adams</dc:creator>
  <cp:lastModifiedBy>Christopher M. Juzwick</cp:lastModifiedBy>
  <cp:revision>2</cp:revision>
  <dcterms:created xsi:type="dcterms:W3CDTF">2021-08-05T18:36:00Z</dcterms:created>
  <dcterms:modified xsi:type="dcterms:W3CDTF">2021-08-05T18:36:00Z</dcterms:modified>
</cp:coreProperties>
</file>